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2" w:rsidRPr="00060BBA" w:rsidRDefault="00B03882" w:rsidP="00383D84">
      <w:pPr>
        <w:ind w:right="-2"/>
        <w:rPr>
          <w:b/>
          <w:bCs/>
          <w:sz w:val="20"/>
          <w:szCs w:val="20"/>
        </w:rPr>
      </w:pPr>
    </w:p>
    <w:p w:rsidR="00514E4D" w:rsidRPr="00060BBA" w:rsidRDefault="004137E9" w:rsidP="00B03882">
      <w:pPr>
        <w:spacing w:line="276" w:lineRule="auto"/>
        <w:ind w:left="-284"/>
        <w:jc w:val="center"/>
        <w:rPr>
          <w:b/>
          <w:bCs/>
          <w:sz w:val="48"/>
          <w:szCs w:val="48"/>
        </w:rPr>
      </w:pPr>
      <w:r w:rsidRPr="00060BBA">
        <w:rPr>
          <w:b/>
          <w:bCs/>
          <w:sz w:val="48"/>
          <w:szCs w:val="48"/>
        </w:rPr>
        <w:t>І</w:t>
      </w:r>
      <w:r w:rsidR="00514E4D" w:rsidRPr="00060BBA">
        <w:rPr>
          <w:b/>
          <w:bCs/>
          <w:sz w:val="48"/>
          <w:szCs w:val="48"/>
        </w:rPr>
        <w:t xml:space="preserve"> МІЖНАРОДНИЙ</w:t>
      </w:r>
      <w:r w:rsidRPr="00060BBA">
        <w:rPr>
          <w:b/>
          <w:bCs/>
          <w:sz w:val="48"/>
          <w:szCs w:val="48"/>
        </w:rPr>
        <w:t xml:space="preserve"> </w:t>
      </w:r>
      <w:r w:rsidR="001F5600" w:rsidRPr="00060BBA">
        <w:rPr>
          <w:b/>
          <w:bCs/>
          <w:sz w:val="48"/>
          <w:szCs w:val="48"/>
        </w:rPr>
        <w:t xml:space="preserve">КОНКУРС СТУДЕНТСЬКИХ </w:t>
      </w:r>
      <w:r w:rsidRPr="00060BBA">
        <w:rPr>
          <w:b/>
          <w:bCs/>
          <w:sz w:val="48"/>
          <w:szCs w:val="48"/>
        </w:rPr>
        <w:t>НАУКОВИХ ПРОЕКТІВ</w:t>
      </w:r>
    </w:p>
    <w:p w:rsidR="00514E4D" w:rsidRPr="00060BBA" w:rsidRDefault="00514E4D" w:rsidP="00B03882">
      <w:pPr>
        <w:spacing w:line="276" w:lineRule="auto"/>
        <w:jc w:val="center"/>
        <w:rPr>
          <w:b/>
          <w:bCs/>
          <w:i/>
          <w:iCs/>
          <w:sz w:val="48"/>
          <w:szCs w:val="48"/>
        </w:rPr>
      </w:pPr>
      <w:r w:rsidRPr="00060BBA">
        <w:rPr>
          <w:b/>
          <w:bCs/>
          <w:i/>
          <w:iCs/>
          <w:sz w:val="48"/>
          <w:szCs w:val="48"/>
        </w:rPr>
        <w:t>«</w:t>
      </w:r>
      <w:r w:rsidR="004137E9" w:rsidRPr="00060BBA">
        <w:rPr>
          <w:b/>
          <w:bCs/>
          <w:i/>
          <w:iCs/>
          <w:sz w:val="48"/>
          <w:szCs w:val="48"/>
        </w:rPr>
        <w:t>ОХОРОНА ТА ЗАХИСТ ПРАВ ЛЮДИНИ</w:t>
      </w:r>
      <w:r w:rsidRPr="00060BBA">
        <w:rPr>
          <w:b/>
          <w:bCs/>
          <w:i/>
          <w:iCs/>
          <w:sz w:val="48"/>
          <w:szCs w:val="48"/>
        </w:rPr>
        <w:t>»</w:t>
      </w:r>
    </w:p>
    <w:p w:rsidR="00514E4D" w:rsidRPr="00060BBA" w:rsidRDefault="00514E4D" w:rsidP="00B03882">
      <w:pPr>
        <w:spacing w:line="276" w:lineRule="auto"/>
        <w:jc w:val="center"/>
        <w:rPr>
          <w:b/>
          <w:bCs/>
          <w:i/>
          <w:iCs/>
          <w:sz w:val="48"/>
          <w:szCs w:val="48"/>
        </w:rPr>
      </w:pPr>
      <w:r w:rsidRPr="00060BBA">
        <w:rPr>
          <w:b/>
          <w:bCs/>
          <w:i/>
          <w:iCs/>
          <w:sz w:val="48"/>
          <w:szCs w:val="48"/>
        </w:rPr>
        <w:t>Шановні колеги!</w:t>
      </w:r>
    </w:p>
    <w:p w:rsidR="00514E4D" w:rsidRPr="00060BBA" w:rsidRDefault="00514E4D" w:rsidP="00514E4D">
      <w:pPr>
        <w:jc w:val="center"/>
        <w:rPr>
          <w:b/>
          <w:bCs/>
          <w:i/>
          <w:iCs/>
          <w:sz w:val="10"/>
          <w:szCs w:val="10"/>
        </w:rPr>
      </w:pPr>
    </w:p>
    <w:p w:rsidR="00514E4D" w:rsidRPr="00060BBA" w:rsidRDefault="00514E4D" w:rsidP="004137E9">
      <w:pPr>
        <w:ind w:firstLine="600"/>
        <w:jc w:val="center"/>
        <w:rPr>
          <w:sz w:val="28"/>
          <w:szCs w:val="28"/>
        </w:rPr>
      </w:pPr>
      <w:r w:rsidRPr="00060BBA">
        <w:rPr>
          <w:sz w:val="28"/>
          <w:szCs w:val="28"/>
        </w:rPr>
        <w:t>Захід відбудеться</w:t>
      </w:r>
      <w:r w:rsidR="004137E9" w:rsidRPr="00060BBA">
        <w:rPr>
          <w:b/>
          <w:bCs/>
          <w:sz w:val="28"/>
          <w:szCs w:val="28"/>
        </w:rPr>
        <w:t xml:space="preserve"> 18 </w:t>
      </w:r>
      <w:r w:rsidR="00060BBA" w:rsidRPr="00060BBA">
        <w:rPr>
          <w:b/>
          <w:bCs/>
          <w:sz w:val="28"/>
          <w:szCs w:val="28"/>
        </w:rPr>
        <w:t>листопада</w:t>
      </w:r>
      <w:r w:rsidRPr="00060BBA">
        <w:rPr>
          <w:b/>
          <w:bCs/>
          <w:sz w:val="28"/>
          <w:szCs w:val="28"/>
        </w:rPr>
        <w:t xml:space="preserve"> 2017 року</w:t>
      </w:r>
      <w:r w:rsidRPr="00060BBA">
        <w:rPr>
          <w:sz w:val="28"/>
          <w:szCs w:val="28"/>
        </w:rPr>
        <w:t xml:space="preserve"> на базі</w:t>
      </w:r>
      <w:r w:rsidRPr="00060BBA">
        <w:rPr>
          <w:sz w:val="28"/>
          <w:szCs w:val="28"/>
        </w:rPr>
        <w:br/>
      </w:r>
      <w:r w:rsidR="004137E9" w:rsidRPr="00060BBA">
        <w:rPr>
          <w:b/>
          <w:sz w:val="28"/>
          <w:szCs w:val="28"/>
        </w:rPr>
        <w:t xml:space="preserve">Івано-Франківського університету </w:t>
      </w:r>
      <w:r w:rsidR="00060BBA" w:rsidRPr="00060BBA">
        <w:rPr>
          <w:b/>
          <w:sz w:val="28"/>
          <w:szCs w:val="28"/>
        </w:rPr>
        <w:t xml:space="preserve">права імені </w:t>
      </w:r>
      <w:r w:rsidR="004137E9" w:rsidRPr="00060BBA">
        <w:rPr>
          <w:b/>
          <w:sz w:val="28"/>
          <w:szCs w:val="28"/>
        </w:rPr>
        <w:t>Короля Данила</w:t>
      </w:r>
      <w:r w:rsidR="00060BBA" w:rsidRPr="00060BBA">
        <w:rPr>
          <w:b/>
          <w:sz w:val="28"/>
          <w:szCs w:val="28"/>
        </w:rPr>
        <w:t xml:space="preserve"> Галицького</w:t>
      </w:r>
    </w:p>
    <w:p w:rsidR="004137E9" w:rsidRPr="00060BBA" w:rsidRDefault="004137E9" w:rsidP="004137E9">
      <w:pPr>
        <w:ind w:firstLine="600"/>
        <w:jc w:val="center"/>
        <w:rPr>
          <w:sz w:val="28"/>
          <w:szCs w:val="28"/>
        </w:rPr>
      </w:pPr>
    </w:p>
    <w:p w:rsidR="00270FA6" w:rsidRPr="00060BBA" w:rsidRDefault="00270FA6" w:rsidP="00270FA6">
      <w:pPr>
        <w:ind w:firstLine="600"/>
        <w:jc w:val="both"/>
        <w:rPr>
          <w:spacing w:val="-3"/>
          <w:sz w:val="28"/>
          <w:szCs w:val="28"/>
        </w:rPr>
      </w:pPr>
      <w:r w:rsidRPr="00060BBA">
        <w:rPr>
          <w:sz w:val="28"/>
          <w:szCs w:val="28"/>
        </w:rPr>
        <w:t xml:space="preserve">З метою пошуку обдарованої студентської молоді, створення умов для її творчого зростання, активізації науково-дослідної роботи студентів, </w:t>
      </w:r>
      <w:r w:rsidRPr="00060BBA">
        <w:rPr>
          <w:iCs/>
          <w:spacing w:val="-3"/>
          <w:sz w:val="28"/>
          <w:szCs w:val="28"/>
        </w:rPr>
        <w:t xml:space="preserve">набуття та  </w:t>
      </w:r>
      <w:r w:rsidRPr="00060BBA">
        <w:rPr>
          <w:sz w:val="28"/>
          <w:szCs w:val="28"/>
        </w:rPr>
        <w:t xml:space="preserve">обміну </w:t>
      </w:r>
      <w:r w:rsidRPr="00060BBA">
        <w:rPr>
          <w:iCs/>
          <w:spacing w:val="-3"/>
          <w:sz w:val="28"/>
          <w:szCs w:val="28"/>
        </w:rPr>
        <w:t>практичного досвіду студентами вітчизняних та іноземних ВНЗ</w:t>
      </w:r>
      <w:r w:rsidRPr="00060BBA">
        <w:rPr>
          <w:sz w:val="28"/>
          <w:szCs w:val="28"/>
        </w:rPr>
        <w:t xml:space="preserve"> проводиться</w:t>
      </w:r>
      <w:r w:rsidRPr="00060BBA">
        <w:rPr>
          <w:b/>
          <w:bCs/>
          <w:spacing w:val="-3"/>
          <w:sz w:val="28"/>
          <w:szCs w:val="28"/>
        </w:rPr>
        <w:t xml:space="preserve"> І</w:t>
      </w:r>
      <w:r w:rsidR="00060BBA" w:rsidRPr="00060BBA">
        <w:rPr>
          <w:b/>
          <w:bCs/>
          <w:spacing w:val="-3"/>
          <w:sz w:val="28"/>
          <w:szCs w:val="28"/>
        </w:rPr>
        <w:t> </w:t>
      </w:r>
      <w:r w:rsidRPr="00060BBA">
        <w:rPr>
          <w:b/>
          <w:bCs/>
          <w:spacing w:val="-3"/>
          <w:sz w:val="28"/>
          <w:szCs w:val="28"/>
        </w:rPr>
        <w:t>Міжнародний  конкурс студентських наукових проектів.</w:t>
      </w:r>
    </w:p>
    <w:p w:rsidR="00270FA6" w:rsidRPr="00060BBA" w:rsidRDefault="00270FA6" w:rsidP="00270FA6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t xml:space="preserve">Особливістю конкурсу є те, що за результатами </w:t>
      </w:r>
      <w:r w:rsidRPr="00060BBA">
        <w:rPr>
          <w:b/>
          <w:sz w:val="28"/>
          <w:szCs w:val="28"/>
        </w:rPr>
        <w:t>І</w:t>
      </w:r>
      <w:r w:rsidRPr="00060BBA">
        <w:rPr>
          <w:sz w:val="28"/>
          <w:szCs w:val="28"/>
        </w:rPr>
        <w:t xml:space="preserve"> </w:t>
      </w:r>
      <w:r w:rsidRPr="00060BBA">
        <w:rPr>
          <w:b/>
          <w:bCs/>
          <w:spacing w:val="-3"/>
          <w:sz w:val="28"/>
          <w:szCs w:val="28"/>
        </w:rPr>
        <w:t>Міжнародного конкурсу студентських наукових проектів</w:t>
      </w:r>
      <w:r w:rsidRPr="00060BBA">
        <w:rPr>
          <w:b/>
          <w:bCs/>
          <w:sz w:val="28"/>
          <w:szCs w:val="28"/>
        </w:rPr>
        <w:t xml:space="preserve">  </w:t>
      </w:r>
      <w:r w:rsidRPr="00060BBA">
        <w:rPr>
          <w:sz w:val="28"/>
          <w:szCs w:val="28"/>
        </w:rPr>
        <w:t xml:space="preserve">кращі  команди за рішенням </w:t>
      </w:r>
      <w:r w:rsidRPr="00060BBA">
        <w:rPr>
          <w:b/>
          <w:sz w:val="28"/>
          <w:szCs w:val="28"/>
        </w:rPr>
        <w:t>Міжнародного журі</w:t>
      </w:r>
      <w:r w:rsidRPr="00060BBA">
        <w:rPr>
          <w:sz w:val="28"/>
          <w:szCs w:val="28"/>
        </w:rPr>
        <w:t xml:space="preserve"> будуть нагороджені </w:t>
      </w:r>
      <w:r w:rsidRPr="00060BBA">
        <w:rPr>
          <w:b/>
          <w:sz w:val="28"/>
          <w:szCs w:val="28"/>
        </w:rPr>
        <w:t>Дипломами І, ІІ та ІІІ ступенів</w:t>
      </w:r>
      <w:r w:rsidRPr="00060BBA">
        <w:rPr>
          <w:sz w:val="28"/>
          <w:szCs w:val="28"/>
        </w:rPr>
        <w:t xml:space="preserve">, </w:t>
      </w:r>
      <w:r w:rsidRPr="00060BBA">
        <w:rPr>
          <w:b/>
          <w:sz w:val="28"/>
          <w:szCs w:val="28"/>
        </w:rPr>
        <w:t xml:space="preserve">Дипломами в окремих номінаціях, </w:t>
      </w:r>
      <w:r w:rsidRPr="00060BBA">
        <w:rPr>
          <w:sz w:val="28"/>
          <w:szCs w:val="28"/>
        </w:rPr>
        <w:t xml:space="preserve">а також </w:t>
      </w:r>
      <w:r w:rsidRPr="003A6505">
        <w:rPr>
          <w:b/>
          <w:sz w:val="28"/>
          <w:szCs w:val="28"/>
        </w:rPr>
        <w:t>спеціальними відзнаками організаторів та пам’ятними цінними подарунками</w:t>
      </w:r>
      <w:r w:rsidRPr="00060BBA">
        <w:rPr>
          <w:sz w:val="28"/>
          <w:szCs w:val="28"/>
        </w:rPr>
        <w:t xml:space="preserve"> від організаторів та партнерів заходу.</w:t>
      </w:r>
    </w:p>
    <w:p w:rsidR="00514E4D" w:rsidRPr="00060BBA" w:rsidRDefault="004137E9" w:rsidP="00514E4D">
      <w:pPr>
        <w:ind w:firstLine="600"/>
        <w:jc w:val="both"/>
        <w:rPr>
          <w:spacing w:val="-3"/>
          <w:sz w:val="28"/>
          <w:szCs w:val="28"/>
        </w:rPr>
      </w:pPr>
      <w:r w:rsidRPr="00060BBA">
        <w:rPr>
          <w:spacing w:val="-3"/>
          <w:sz w:val="28"/>
          <w:szCs w:val="28"/>
        </w:rPr>
        <w:t>Конкурс наукових проектів</w:t>
      </w:r>
      <w:r w:rsidR="00514E4D" w:rsidRPr="00060BBA">
        <w:rPr>
          <w:spacing w:val="-3"/>
          <w:sz w:val="28"/>
          <w:szCs w:val="28"/>
        </w:rPr>
        <w:t xml:space="preserve"> проводиться за участю провідних </w:t>
      </w:r>
      <w:r w:rsidR="00514E4D" w:rsidRPr="00060BBA">
        <w:rPr>
          <w:i/>
          <w:iCs/>
          <w:spacing w:val="-3"/>
          <w:sz w:val="28"/>
          <w:szCs w:val="28"/>
        </w:rPr>
        <w:t>вітчизняних та зарубіжних науковців, юристів-практиків, представників органів державної влади та органів місцевого самоврядування, громадських об’єднань, здобувачів вищої освіти</w:t>
      </w:r>
      <w:r w:rsidR="00514E4D" w:rsidRPr="00060BBA">
        <w:rPr>
          <w:spacing w:val="-3"/>
          <w:sz w:val="28"/>
          <w:szCs w:val="28"/>
        </w:rPr>
        <w:t xml:space="preserve"> та ін.</w:t>
      </w:r>
    </w:p>
    <w:p w:rsidR="00514E4D" w:rsidRPr="00060BBA" w:rsidRDefault="00DB156D" w:rsidP="00795EB0">
      <w:pPr>
        <w:ind w:firstLine="600"/>
        <w:jc w:val="both"/>
        <w:rPr>
          <w:spacing w:val="-3"/>
          <w:sz w:val="28"/>
          <w:szCs w:val="28"/>
        </w:rPr>
      </w:pPr>
      <w:r w:rsidRPr="00060BBA">
        <w:t xml:space="preserve">У </w:t>
      </w:r>
      <w:r w:rsidRPr="00060BBA">
        <w:rPr>
          <w:spacing w:val="-3"/>
          <w:sz w:val="28"/>
          <w:szCs w:val="28"/>
        </w:rPr>
        <w:t xml:space="preserve"> межах проведеного заходу </w:t>
      </w:r>
      <w:r w:rsidR="00514E4D" w:rsidRPr="00060BBA">
        <w:rPr>
          <w:spacing w:val="-3"/>
          <w:sz w:val="28"/>
          <w:szCs w:val="28"/>
        </w:rPr>
        <w:t xml:space="preserve">плануються </w:t>
      </w:r>
      <w:r w:rsidR="00514E4D" w:rsidRPr="00060BBA">
        <w:rPr>
          <w:b/>
          <w:bCs/>
          <w:i/>
          <w:iCs/>
          <w:spacing w:val="-3"/>
          <w:sz w:val="28"/>
          <w:szCs w:val="28"/>
        </w:rPr>
        <w:t xml:space="preserve">майстер-класи </w:t>
      </w:r>
      <w:r w:rsidR="00795EB0" w:rsidRPr="00060BBA">
        <w:rPr>
          <w:b/>
          <w:bCs/>
          <w:i/>
          <w:iCs/>
          <w:spacing w:val="-3"/>
          <w:sz w:val="28"/>
          <w:szCs w:val="28"/>
        </w:rPr>
        <w:t xml:space="preserve">міжнародних та вітчизняних </w:t>
      </w:r>
      <w:r w:rsidR="00514E4D" w:rsidRPr="00060BBA">
        <w:rPr>
          <w:b/>
          <w:bCs/>
          <w:i/>
          <w:iCs/>
          <w:spacing w:val="-3"/>
          <w:sz w:val="28"/>
          <w:szCs w:val="28"/>
        </w:rPr>
        <w:t>відомих вчених</w:t>
      </w:r>
      <w:r w:rsidR="00B03882" w:rsidRPr="00060BBA">
        <w:rPr>
          <w:b/>
          <w:bCs/>
          <w:i/>
          <w:iCs/>
          <w:spacing w:val="-3"/>
          <w:sz w:val="28"/>
          <w:szCs w:val="28"/>
        </w:rPr>
        <w:t>, юристів-практиків</w:t>
      </w:r>
      <w:r w:rsidR="00514E4D" w:rsidRPr="00060BBA">
        <w:rPr>
          <w:b/>
          <w:bCs/>
          <w:i/>
          <w:iCs/>
          <w:spacing w:val="-3"/>
          <w:sz w:val="28"/>
          <w:szCs w:val="28"/>
        </w:rPr>
        <w:t xml:space="preserve"> та політиків, представників органів державної влади та органів місцевого самоврядування </w:t>
      </w:r>
      <w:r w:rsidR="00514E4D" w:rsidRPr="00060BBA">
        <w:rPr>
          <w:spacing w:val="-3"/>
          <w:sz w:val="28"/>
          <w:szCs w:val="28"/>
        </w:rPr>
        <w:t xml:space="preserve">за конкретними тематичними напрямами з актуальних проблем </w:t>
      </w:r>
      <w:r w:rsidR="00B03882" w:rsidRPr="00060BBA">
        <w:rPr>
          <w:spacing w:val="-3"/>
          <w:sz w:val="28"/>
          <w:szCs w:val="28"/>
        </w:rPr>
        <w:t xml:space="preserve">охорони та захисту прав людини. </w:t>
      </w:r>
    </w:p>
    <w:p w:rsidR="00B03882" w:rsidRPr="00060BBA" w:rsidRDefault="00B03882" w:rsidP="00795EB0">
      <w:pPr>
        <w:ind w:firstLine="600"/>
        <w:jc w:val="both"/>
        <w:rPr>
          <w:b/>
          <w:bCs/>
          <w:spacing w:val="-3"/>
          <w:sz w:val="28"/>
          <w:szCs w:val="28"/>
        </w:rPr>
      </w:pPr>
    </w:p>
    <w:p w:rsidR="00514E4D" w:rsidRPr="00060BBA" w:rsidRDefault="00514E4D" w:rsidP="00514E4D">
      <w:pPr>
        <w:ind w:firstLine="600"/>
        <w:jc w:val="both"/>
        <w:rPr>
          <w:spacing w:val="-3"/>
          <w:sz w:val="28"/>
          <w:szCs w:val="28"/>
        </w:rPr>
      </w:pPr>
      <w:r w:rsidRPr="00060BBA">
        <w:rPr>
          <w:spacing w:val="-3"/>
          <w:sz w:val="28"/>
          <w:szCs w:val="28"/>
        </w:rPr>
        <w:t xml:space="preserve">У </w:t>
      </w:r>
      <w:r w:rsidR="00795EB0" w:rsidRPr="00060BBA">
        <w:rPr>
          <w:spacing w:val="-3"/>
          <w:sz w:val="28"/>
          <w:szCs w:val="28"/>
        </w:rPr>
        <w:t xml:space="preserve">конкурсі </w:t>
      </w:r>
      <w:r w:rsidRPr="00060BBA">
        <w:rPr>
          <w:bCs/>
          <w:iCs/>
          <w:spacing w:val="-3"/>
          <w:sz w:val="28"/>
          <w:szCs w:val="28"/>
        </w:rPr>
        <w:t xml:space="preserve">з </w:t>
      </w:r>
      <w:r w:rsidR="00795EB0" w:rsidRPr="00060BBA">
        <w:rPr>
          <w:bCs/>
          <w:iCs/>
          <w:spacing w:val="-3"/>
          <w:sz w:val="28"/>
          <w:szCs w:val="28"/>
        </w:rPr>
        <w:t xml:space="preserve">науковим </w:t>
      </w:r>
      <w:r w:rsidRPr="00060BBA">
        <w:rPr>
          <w:bCs/>
          <w:iCs/>
          <w:spacing w:val="-3"/>
          <w:sz w:val="28"/>
          <w:szCs w:val="28"/>
        </w:rPr>
        <w:t>проектом</w:t>
      </w:r>
      <w:r w:rsidRPr="00060BBA">
        <w:rPr>
          <w:spacing w:val="-3"/>
          <w:sz w:val="28"/>
          <w:szCs w:val="28"/>
        </w:rPr>
        <w:t xml:space="preserve"> запрошуються взяти участь здобувачі вищої освіти ВНЗ України та зарубіжних країн. Проект має бути пошуковим та інноваційним за своїм характером, мати наукове й практичне значення, містити положення щодо </w:t>
      </w:r>
      <w:r w:rsidR="003F3132" w:rsidRPr="00060BBA">
        <w:rPr>
          <w:spacing w:val="-3"/>
          <w:sz w:val="28"/>
          <w:szCs w:val="28"/>
        </w:rPr>
        <w:t xml:space="preserve">самостійно виконаного </w:t>
      </w:r>
      <w:r w:rsidRPr="00060BBA">
        <w:rPr>
          <w:spacing w:val="-3"/>
          <w:sz w:val="28"/>
          <w:szCs w:val="28"/>
        </w:rPr>
        <w:t xml:space="preserve">удосконалення </w:t>
      </w:r>
      <w:r w:rsidR="00383D84" w:rsidRPr="00060BBA">
        <w:rPr>
          <w:spacing w:val="-3"/>
          <w:sz w:val="28"/>
          <w:szCs w:val="28"/>
        </w:rPr>
        <w:t xml:space="preserve">окремих теоретичних положень та </w:t>
      </w:r>
      <w:r w:rsidRPr="00060BBA">
        <w:rPr>
          <w:spacing w:val="-3"/>
          <w:sz w:val="28"/>
          <w:szCs w:val="28"/>
        </w:rPr>
        <w:t xml:space="preserve">чинного законодавства з урахуванням позитивного зарубіжного досвіду </w:t>
      </w:r>
      <w:r w:rsidR="003F3132" w:rsidRPr="00060BBA">
        <w:rPr>
          <w:spacing w:val="-3"/>
          <w:sz w:val="28"/>
          <w:szCs w:val="28"/>
        </w:rPr>
        <w:t xml:space="preserve"> </w:t>
      </w:r>
      <w:r w:rsidRPr="00060BBA">
        <w:rPr>
          <w:spacing w:val="-3"/>
          <w:sz w:val="28"/>
          <w:szCs w:val="28"/>
        </w:rPr>
        <w:t>та бути спрямованим на вирішення проблем</w:t>
      </w:r>
      <w:r w:rsidR="003F3132" w:rsidRPr="00060BBA">
        <w:rPr>
          <w:spacing w:val="-3"/>
          <w:sz w:val="28"/>
          <w:szCs w:val="28"/>
        </w:rPr>
        <w:t xml:space="preserve"> за наступними напрямками</w:t>
      </w:r>
      <w:r w:rsidRPr="00060BBA">
        <w:rPr>
          <w:spacing w:val="-3"/>
          <w:sz w:val="28"/>
          <w:szCs w:val="28"/>
        </w:rPr>
        <w:t>:</w:t>
      </w:r>
    </w:p>
    <w:p w:rsidR="00514E4D" w:rsidRPr="00060BBA" w:rsidRDefault="00514E4D" w:rsidP="00514E4D">
      <w:pPr>
        <w:ind w:firstLine="600"/>
        <w:jc w:val="both"/>
        <w:rPr>
          <w:i/>
          <w:iCs/>
          <w:spacing w:val="-3"/>
          <w:sz w:val="16"/>
          <w:szCs w:val="16"/>
        </w:rPr>
      </w:pP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1. Правова держава як модель організації влади.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2. Сучасний стан та перспективи розвитку цивільно-правової охорони та захисту майнових та особистих немайнових прав.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3. Політика в сфері протидії злочинності.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 xml:space="preserve">4. Інформаційна безпека – елемент національної безпеки України. 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5. Охорона та захист прав споживачів.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6. Актуальні проблеми децентралізації влади: європейський та світовий досвід.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7. Альтернативні форми вирішення спорів.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8. Професійна етика та психологія діяльності правника.</w:t>
      </w:r>
    </w:p>
    <w:p w:rsidR="00CC2F3B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t>9. Юридична техніка у побудові правової держави.</w:t>
      </w:r>
    </w:p>
    <w:p w:rsidR="00514E4D" w:rsidRPr="00CC2F3B" w:rsidRDefault="00CC2F3B" w:rsidP="00CC2F3B">
      <w:pPr>
        <w:jc w:val="both"/>
        <w:rPr>
          <w:b/>
          <w:sz w:val="28"/>
          <w:szCs w:val="28"/>
        </w:rPr>
      </w:pPr>
      <w:r w:rsidRPr="00CC2F3B">
        <w:rPr>
          <w:b/>
          <w:sz w:val="28"/>
          <w:szCs w:val="28"/>
        </w:rPr>
        <w:lastRenderedPageBreak/>
        <w:t>10. Проблеми реформування та ефективного функціонування системи правосуддя.</w:t>
      </w:r>
    </w:p>
    <w:p w:rsidR="006630CD" w:rsidRDefault="006630CD" w:rsidP="00514E4D">
      <w:pPr>
        <w:ind w:firstLine="600"/>
        <w:jc w:val="both"/>
        <w:rPr>
          <w:sz w:val="28"/>
          <w:szCs w:val="28"/>
        </w:rPr>
      </w:pPr>
    </w:p>
    <w:p w:rsidR="00CA7BC0" w:rsidRPr="00060BBA" w:rsidRDefault="00CA7BC0" w:rsidP="00514E4D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t xml:space="preserve">Кожна команда обов’язково проходить реєстрацію в електронній формі та подає проект до 1 листопада 2017 року. Процедура реєстрації передбачає подання організаторам заявки встановленого зразка. </w:t>
      </w:r>
      <w:r w:rsidR="009754CB" w:rsidRPr="00060BBA">
        <w:rPr>
          <w:sz w:val="28"/>
          <w:szCs w:val="28"/>
        </w:rPr>
        <w:t>Протягом 2-3 днів з моменту відправлення заявки учасники отримують повідомлення щодо її надходжен</w:t>
      </w:r>
      <w:r w:rsidR="000F57B2" w:rsidRPr="00060BBA">
        <w:rPr>
          <w:sz w:val="28"/>
          <w:szCs w:val="28"/>
        </w:rPr>
        <w:t>н</w:t>
      </w:r>
      <w:r w:rsidR="009754CB" w:rsidRPr="00060BBA">
        <w:rPr>
          <w:sz w:val="28"/>
          <w:szCs w:val="28"/>
        </w:rPr>
        <w:t>я.</w:t>
      </w:r>
    </w:p>
    <w:p w:rsidR="009754CB" w:rsidRPr="00060BBA" w:rsidRDefault="009754CB" w:rsidP="00514E4D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t>Заявки надсилаються на адресу: з поміткою «На конкурс (назва навчального закладу, країн</w:t>
      </w:r>
      <w:r w:rsidR="00F22C71" w:rsidRPr="00060BBA">
        <w:rPr>
          <w:sz w:val="28"/>
          <w:szCs w:val="28"/>
        </w:rPr>
        <w:t>а)</w:t>
      </w:r>
      <w:r w:rsidR="003A6505">
        <w:rPr>
          <w:sz w:val="28"/>
          <w:szCs w:val="28"/>
        </w:rPr>
        <w:t>».</w:t>
      </w:r>
    </w:p>
    <w:p w:rsidR="00F22C71" w:rsidRPr="00060BBA" w:rsidRDefault="00F22C71" w:rsidP="00514E4D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t xml:space="preserve">Останній термін подачі проекту </w:t>
      </w:r>
      <w:r w:rsidRPr="003A6505">
        <w:rPr>
          <w:b/>
          <w:sz w:val="28"/>
          <w:szCs w:val="28"/>
        </w:rPr>
        <w:t>(дедлайн)</w:t>
      </w:r>
      <w:r w:rsidRPr="00060BBA">
        <w:rPr>
          <w:sz w:val="28"/>
          <w:szCs w:val="28"/>
        </w:rPr>
        <w:t xml:space="preserve"> – 1 листопада 2017 року.</w:t>
      </w:r>
    </w:p>
    <w:p w:rsidR="009754CB" w:rsidRPr="00060BBA" w:rsidRDefault="009754CB" w:rsidP="00F22C71">
      <w:pPr>
        <w:jc w:val="both"/>
        <w:rPr>
          <w:sz w:val="28"/>
          <w:szCs w:val="28"/>
        </w:rPr>
      </w:pPr>
    </w:p>
    <w:p w:rsidR="00514E4D" w:rsidRPr="00060BBA" w:rsidRDefault="00514E4D" w:rsidP="00503BA8">
      <w:pPr>
        <w:ind w:firstLine="709"/>
        <w:jc w:val="both"/>
        <w:rPr>
          <w:sz w:val="28"/>
          <w:szCs w:val="28"/>
        </w:rPr>
      </w:pPr>
      <w:r w:rsidRPr="00060BBA">
        <w:rPr>
          <w:b/>
          <w:i/>
          <w:sz w:val="28"/>
          <w:szCs w:val="28"/>
        </w:rPr>
        <w:t>Вимоги до оформлення проекту</w:t>
      </w:r>
      <w:r w:rsidRPr="00060BBA">
        <w:rPr>
          <w:sz w:val="28"/>
          <w:szCs w:val="28"/>
        </w:rPr>
        <w:t xml:space="preserve">: </w:t>
      </w:r>
      <w:r w:rsidRPr="00060BBA">
        <w:rPr>
          <w:i/>
          <w:sz w:val="28"/>
          <w:szCs w:val="28"/>
        </w:rPr>
        <w:t>титульна сторінка, зміст, список скорочень</w:t>
      </w:r>
      <w:r w:rsidR="00711E70">
        <w:rPr>
          <w:sz w:val="28"/>
          <w:szCs w:val="28"/>
        </w:rPr>
        <w:t xml:space="preserve"> (у разі </w:t>
      </w:r>
      <w:r w:rsidRPr="00060BBA">
        <w:rPr>
          <w:sz w:val="28"/>
          <w:szCs w:val="28"/>
        </w:rPr>
        <w:t xml:space="preserve"> необхідності), </w:t>
      </w:r>
      <w:r w:rsidRPr="00060BBA">
        <w:rPr>
          <w:i/>
          <w:sz w:val="28"/>
          <w:szCs w:val="28"/>
        </w:rPr>
        <w:t>основний текст</w:t>
      </w:r>
      <w:r w:rsidRPr="00060BBA">
        <w:rPr>
          <w:b/>
          <w:i/>
          <w:sz w:val="28"/>
          <w:szCs w:val="28"/>
        </w:rPr>
        <w:t xml:space="preserve"> </w:t>
      </w:r>
      <w:r w:rsidR="00383D84" w:rsidRPr="00060BBA">
        <w:rPr>
          <w:sz w:val="28"/>
          <w:szCs w:val="28"/>
        </w:rPr>
        <w:t>до 2</w:t>
      </w:r>
      <w:r w:rsidR="00711E70" w:rsidRPr="00711E70">
        <w:rPr>
          <w:sz w:val="28"/>
          <w:szCs w:val="28"/>
        </w:rPr>
        <w:t>5</w:t>
      </w:r>
      <w:r w:rsidR="00F75E74" w:rsidRPr="00060BBA">
        <w:rPr>
          <w:sz w:val="28"/>
          <w:szCs w:val="28"/>
        </w:rPr>
        <w:t xml:space="preserve"> сторінок (ураховуючи список використаних джерел без урахування додатків)</w:t>
      </w:r>
      <w:r w:rsidRPr="00060BBA">
        <w:rPr>
          <w:sz w:val="28"/>
          <w:szCs w:val="28"/>
        </w:rPr>
        <w:t xml:space="preserve">, </w:t>
      </w:r>
      <w:r w:rsidRPr="00060BBA">
        <w:rPr>
          <w:i/>
          <w:sz w:val="28"/>
          <w:szCs w:val="28"/>
        </w:rPr>
        <w:t>додатки</w:t>
      </w:r>
      <w:r w:rsidR="00711E70">
        <w:rPr>
          <w:i/>
          <w:sz w:val="28"/>
          <w:szCs w:val="28"/>
        </w:rPr>
        <w:t xml:space="preserve"> </w:t>
      </w:r>
      <w:r w:rsidR="00711E70" w:rsidRPr="00711E70">
        <w:rPr>
          <w:sz w:val="28"/>
          <w:szCs w:val="28"/>
        </w:rPr>
        <w:t>(у разі необхідності</w:t>
      </w:r>
      <w:r w:rsidR="00F22C71" w:rsidRPr="00711E70">
        <w:rPr>
          <w:sz w:val="28"/>
          <w:szCs w:val="28"/>
        </w:rPr>
        <w:t>)</w:t>
      </w:r>
      <w:r w:rsidRPr="00711E70">
        <w:rPr>
          <w:sz w:val="28"/>
          <w:szCs w:val="28"/>
        </w:rPr>
        <w:t>;</w:t>
      </w:r>
      <w:r w:rsidRPr="00060BBA">
        <w:rPr>
          <w:sz w:val="28"/>
          <w:szCs w:val="28"/>
        </w:rPr>
        <w:t xml:space="preserve"> шрифт Times New Roman, кегель 14, стиль – звичайний (normal), інтервал 1,5; поля: ліворуч, знизу та зверху – 20 мм, праворуч – 10 мм; абзац – 12,5 мм, вирівнювання по ширині. Посилання у тексті позначаються у квадратних дужках, наприклад [4, с. 3], [8, с. 25; 9, с. 14]. </w:t>
      </w:r>
    </w:p>
    <w:p w:rsidR="00383D84" w:rsidRPr="00060BBA" w:rsidRDefault="00383D84" w:rsidP="00503BA8">
      <w:pPr>
        <w:ind w:firstLine="709"/>
        <w:jc w:val="both"/>
        <w:rPr>
          <w:sz w:val="28"/>
          <w:szCs w:val="28"/>
        </w:rPr>
      </w:pPr>
      <w:r w:rsidRPr="00060BBA">
        <w:rPr>
          <w:sz w:val="28"/>
          <w:szCs w:val="28"/>
        </w:rPr>
        <w:t>Усі проекти</w:t>
      </w:r>
      <w:r w:rsidR="00FF4B90" w:rsidRPr="00060BBA">
        <w:rPr>
          <w:sz w:val="28"/>
          <w:szCs w:val="28"/>
        </w:rPr>
        <w:t>, які відповідають вимогам конкурсу</w:t>
      </w:r>
      <w:r w:rsidRPr="00060BBA">
        <w:rPr>
          <w:sz w:val="28"/>
          <w:szCs w:val="28"/>
        </w:rPr>
        <w:t xml:space="preserve"> будуть опубл</w:t>
      </w:r>
      <w:r w:rsidR="000F57B2" w:rsidRPr="00060BBA">
        <w:rPr>
          <w:sz w:val="28"/>
          <w:szCs w:val="28"/>
        </w:rPr>
        <w:t xml:space="preserve">іковані в колективній </w:t>
      </w:r>
      <w:r w:rsidR="00CC2F3B">
        <w:rPr>
          <w:sz w:val="28"/>
          <w:szCs w:val="28"/>
        </w:rPr>
        <w:t xml:space="preserve">студентській </w:t>
      </w:r>
      <w:r w:rsidR="000F57B2" w:rsidRPr="00060BBA">
        <w:rPr>
          <w:sz w:val="28"/>
          <w:szCs w:val="28"/>
        </w:rPr>
        <w:t>монографії</w:t>
      </w:r>
      <w:r w:rsidR="00CC2F3B">
        <w:rPr>
          <w:sz w:val="28"/>
          <w:szCs w:val="28"/>
        </w:rPr>
        <w:t xml:space="preserve"> (друкований варіант якої буде вручено безпосереднім часникам-командам, решта отримають електронний </w:t>
      </w:r>
      <w:r w:rsidR="00CC2F3B">
        <w:rPr>
          <w:sz w:val="28"/>
          <w:szCs w:val="28"/>
          <w:lang w:val="en-US"/>
        </w:rPr>
        <w:t>pdf</w:t>
      </w:r>
      <w:r w:rsidR="00CC2F3B" w:rsidRPr="00CC2F3B">
        <w:rPr>
          <w:sz w:val="28"/>
          <w:szCs w:val="28"/>
        </w:rPr>
        <w:t xml:space="preserve"> </w:t>
      </w:r>
      <w:r w:rsidR="00CC2F3B">
        <w:rPr>
          <w:sz w:val="28"/>
          <w:szCs w:val="28"/>
        </w:rPr>
        <w:t>варіант)</w:t>
      </w:r>
      <w:r w:rsidRPr="00060BBA">
        <w:rPr>
          <w:sz w:val="28"/>
          <w:szCs w:val="28"/>
        </w:rPr>
        <w:t>.</w:t>
      </w:r>
    </w:p>
    <w:p w:rsidR="00503BA8" w:rsidRPr="00060BBA" w:rsidRDefault="00503BA8" w:rsidP="00F75E74">
      <w:pPr>
        <w:jc w:val="both"/>
        <w:rPr>
          <w:sz w:val="28"/>
          <w:szCs w:val="28"/>
        </w:rPr>
      </w:pPr>
    </w:p>
    <w:p w:rsidR="00503BA8" w:rsidRPr="00060BBA" w:rsidRDefault="00503BA8" w:rsidP="00503BA8">
      <w:pPr>
        <w:ind w:firstLine="709"/>
        <w:jc w:val="both"/>
        <w:rPr>
          <w:rFonts w:ascii="Arial" w:hAnsi="Arial" w:cs="Arial"/>
          <w:sz w:val="29"/>
          <w:szCs w:val="29"/>
        </w:rPr>
      </w:pPr>
      <w:r w:rsidRPr="00060BBA">
        <w:rPr>
          <w:b/>
          <w:sz w:val="28"/>
          <w:szCs w:val="28"/>
        </w:rPr>
        <w:t>Робочі мови:</w:t>
      </w:r>
      <w:r w:rsidRPr="00060BBA">
        <w:rPr>
          <w:sz w:val="28"/>
          <w:szCs w:val="28"/>
        </w:rPr>
        <w:t xml:space="preserve"> українська, англійська.</w:t>
      </w:r>
    </w:p>
    <w:p w:rsidR="00514E4D" w:rsidRPr="00060BBA" w:rsidRDefault="00514E4D" w:rsidP="00514E4D">
      <w:pPr>
        <w:ind w:firstLine="600"/>
        <w:jc w:val="both"/>
        <w:rPr>
          <w:position w:val="1"/>
          <w:sz w:val="28"/>
          <w:szCs w:val="28"/>
        </w:rPr>
      </w:pPr>
    </w:p>
    <w:p w:rsidR="00383D84" w:rsidRPr="00060BBA" w:rsidRDefault="00383D84" w:rsidP="00514E4D">
      <w:pPr>
        <w:ind w:firstLine="600"/>
        <w:jc w:val="both"/>
        <w:rPr>
          <w:b/>
          <w:position w:val="1"/>
          <w:sz w:val="28"/>
          <w:szCs w:val="28"/>
        </w:rPr>
      </w:pPr>
      <w:r w:rsidRPr="00060BBA">
        <w:rPr>
          <w:b/>
          <w:position w:val="1"/>
          <w:sz w:val="28"/>
          <w:szCs w:val="28"/>
        </w:rPr>
        <w:t>Порядок проведення конкурсу:</w:t>
      </w:r>
    </w:p>
    <w:p w:rsidR="00514E4D" w:rsidRDefault="00383D84" w:rsidP="00514E4D">
      <w:pPr>
        <w:ind w:firstLine="600"/>
        <w:jc w:val="both"/>
        <w:rPr>
          <w:sz w:val="28"/>
          <w:szCs w:val="28"/>
        </w:rPr>
      </w:pPr>
      <w:r w:rsidRPr="00060BBA">
        <w:rPr>
          <w:position w:val="1"/>
          <w:sz w:val="28"/>
          <w:szCs w:val="28"/>
        </w:rPr>
        <w:t>За результатами відбору</w:t>
      </w:r>
      <w:r w:rsidR="00FF4B90" w:rsidRPr="00060BBA">
        <w:rPr>
          <w:bCs/>
          <w:iCs/>
          <w:spacing w:val="-3"/>
          <w:sz w:val="28"/>
          <w:szCs w:val="28"/>
        </w:rPr>
        <w:t xml:space="preserve"> 10</w:t>
      </w:r>
      <w:r w:rsidR="00CC2F3B">
        <w:rPr>
          <w:bCs/>
          <w:iCs/>
          <w:spacing w:val="-3"/>
          <w:sz w:val="28"/>
          <w:szCs w:val="28"/>
        </w:rPr>
        <w:t>-</w:t>
      </w:r>
      <w:r w:rsidR="00FF4B90" w:rsidRPr="00060BBA">
        <w:rPr>
          <w:bCs/>
          <w:iCs/>
          <w:spacing w:val="-3"/>
          <w:sz w:val="28"/>
          <w:szCs w:val="28"/>
        </w:rPr>
        <w:t xml:space="preserve">ти  командам з кращими </w:t>
      </w:r>
      <w:r w:rsidR="00711E70">
        <w:rPr>
          <w:bCs/>
          <w:iCs/>
          <w:spacing w:val="-3"/>
          <w:sz w:val="28"/>
          <w:szCs w:val="28"/>
        </w:rPr>
        <w:t xml:space="preserve"> </w:t>
      </w:r>
      <w:r w:rsidR="00FF4B90" w:rsidRPr="00060BBA">
        <w:rPr>
          <w:bCs/>
          <w:iCs/>
          <w:spacing w:val="-3"/>
          <w:sz w:val="28"/>
          <w:szCs w:val="28"/>
        </w:rPr>
        <w:t>науковими проектами буде</w:t>
      </w:r>
      <w:r w:rsidRPr="00060BBA">
        <w:rPr>
          <w:bCs/>
          <w:iCs/>
          <w:spacing w:val="-3"/>
          <w:sz w:val="28"/>
          <w:szCs w:val="28"/>
        </w:rPr>
        <w:t xml:space="preserve"> </w:t>
      </w:r>
      <w:r w:rsidR="00FF4B90" w:rsidRPr="00060BBA">
        <w:rPr>
          <w:bCs/>
          <w:iCs/>
          <w:spacing w:val="-3"/>
          <w:sz w:val="28"/>
          <w:szCs w:val="28"/>
        </w:rPr>
        <w:t xml:space="preserve">надана можливість презентувати науковий проект перед міжнародним журі для визначення переможців (очна участь). </w:t>
      </w:r>
      <w:r w:rsidR="00514E4D" w:rsidRPr="00060BBA">
        <w:rPr>
          <w:position w:val="1"/>
          <w:sz w:val="28"/>
          <w:szCs w:val="28"/>
        </w:rPr>
        <w:t>Від навчального закладу</w:t>
      </w:r>
      <w:r w:rsidR="00514E4D" w:rsidRPr="00060BBA">
        <w:rPr>
          <w:sz w:val="28"/>
          <w:szCs w:val="28"/>
        </w:rPr>
        <w:t xml:space="preserve"> на </w:t>
      </w:r>
      <w:r w:rsidR="00503BA8" w:rsidRPr="00060BBA">
        <w:rPr>
          <w:sz w:val="28"/>
          <w:szCs w:val="28"/>
        </w:rPr>
        <w:t xml:space="preserve">конкурсі </w:t>
      </w:r>
      <w:r w:rsidR="00514E4D" w:rsidRPr="00060BBA">
        <w:rPr>
          <w:position w:val="1"/>
          <w:sz w:val="28"/>
          <w:szCs w:val="28"/>
        </w:rPr>
        <w:t xml:space="preserve">може бути представлена одна команда </w:t>
      </w:r>
      <w:r w:rsidR="00514E4D" w:rsidRPr="00060BBA">
        <w:rPr>
          <w:sz w:val="28"/>
          <w:szCs w:val="28"/>
        </w:rPr>
        <w:t>(не більше 3 осіб)</w:t>
      </w:r>
      <w:r w:rsidR="00514E4D" w:rsidRPr="00060BBA">
        <w:rPr>
          <w:position w:val="1"/>
          <w:sz w:val="28"/>
          <w:szCs w:val="28"/>
        </w:rPr>
        <w:t>.</w:t>
      </w:r>
      <w:r w:rsidR="00514E4D" w:rsidRPr="00060BBA">
        <w:rPr>
          <w:sz w:val="28"/>
          <w:szCs w:val="28"/>
        </w:rPr>
        <w:t xml:space="preserve"> Команду може представляти один учасник. </w:t>
      </w:r>
    </w:p>
    <w:p w:rsidR="009473C2" w:rsidRDefault="009473C2" w:rsidP="00514E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Детальний порядок проведення очного захисту (презентації) проектів буде повідомлено окремим листом командам відібраним для очної участі.</w:t>
      </w:r>
    </w:p>
    <w:p w:rsidR="009473C2" w:rsidRPr="009473C2" w:rsidRDefault="009473C2" w:rsidP="009473C2">
      <w:pPr>
        <w:ind w:firstLine="600"/>
        <w:jc w:val="center"/>
        <w:rPr>
          <w:b/>
          <w:sz w:val="28"/>
          <w:szCs w:val="28"/>
        </w:rPr>
      </w:pPr>
      <w:r w:rsidRPr="009473C2">
        <w:rPr>
          <w:b/>
          <w:sz w:val="28"/>
          <w:szCs w:val="28"/>
        </w:rPr>
        <w:t>УВАГА!</w:t>
      </w:r>
    </w:p>
    <w:p w:rsidR="009473C2" w:rsidRPr="009473C2" w:rsidRDefault="009473C2" w:rsidP="009473C2">
      <w:pPr>
        <w:ind w:firstLine="600"/>
        <w:jc w:val="both"/>
        <w:rPr>
          <w:sz w:val="28"/>
          <w:szCs w:val="28"/>
        </w:rPr>
      </w:pPr>
      <w:r w:rsidRPr="009473C2">
        <w:rPr>
          <w:sz w:val="28"/>
          <w:szCs w:val="28"/>
        </w:rPr>
        <w:t>Оргкомітет залишає за собою право відхилення робіт, які не відповідають вимогам або не пройшли перевірку на наявність плагіату.</w:t>
      </w:r>
    </w:p>
    <w:p w:rsidR="009473C2" w:rsidRPr="009473C2" w:rsidRDefault="009473C2" w:rsidP="009473C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73C2">
        <w:rPr>
          <w:sz w:val="28"/>
          <w:szCs w:val="28"/>
        </w:rPr>
        <w:t>е допускаються до розгляду наукові роботи, що мають менше ніж 50% оригінальності тексту.</w:t>
      </w:r>
    </w:p>
    <w:p w:rsidR="00514E4D" w:rsidRDefault="00514E4D" w:rsidP="00514E4D">
      <w:pPr>
        <w:ind w:firstLine="600"/>
        <w:jc w:val="both"/>
        <w:rPr>
          <w:b/>
          <w:sz w:val="28"/>
          <w:szCs w:val="28"/>
        </w:rPr>
      </w:pPr>
      <w:bookmarkStart w:id="0" w:name="_GoBack"/>
      <w:bookmarkEnd w:id="0"/>
      <w:r w:rsidRPr="00060BBA">
        <w:rPr>
          <w:sz w:val="28"/>
          <w:szCs w:val="28"/>
        </w:rPr>
        <w:t xml:space="preserve">Організаційний комітет </w:t>
      </w:r>
      <w:r w:rsidR="000F57B2" w:rsidRPr="00060BBA">
        <w:rPr>
          <w:sz w:val="28"/>
          <w:szCs w:val="28"/>
        </w:rPr>
        <w:t>Конкурсу</w:t>
      </w:r>
      <w:r w:rsidRPr="00060BBA">
        <w:rPr>
          <w:b/>
          <w:i/>
          <w:sz w:val="28"/>
          <w:szCs w:val="28"/>
        </w:rPr>
        <w:t xml:space="preserve"> </w:t>
      </w:r>
      <w:r w:rsidRPr="00060BBA">
        <w:rPr>
          <w:b/>
          <w:sz w:val="28"/>
          <w:szCs w:val="28"/>
        </w:rPr>
        <w:t>забезпечує команду та її наукового керівника (супроводжуючу особу) безкоштовними проживанням, харчуванням</w:t>
      </w:r>
      <w:r w:rsidR="00383D84" w:rsidRPr="00060BBA">
        <w:rPr>
          <w:b/>
          <w:sz w:val="28"/>
          <w:szCs w:val="28"/>
        </w:rPr>
        <w:t>.</w:t>
      </w:r>
    </w:p>
    <w:p w:rsidR="00711E70" w:rsidRPr="009D68DD" w:rsidRDefault="00711E70" w:rsidP="00514E4D">
      <w:pPr>
        <w:ind w:firstLine="600"/>
        <w:jc w:val="both"/>
        <w:rPr>
          <w:b/>
          <w:sz w:val="28"/>
          <w:szCs w:val="28"/>
          <w:lang w:val="ru-RU"/>
        </w:rPr>
      </w:pPr>
    </w:p>
    <w:p w:rsidR="009473C2" w:rsidRPr="00060BBA" w:rsidRDefault="009473C2" w:rsidP="00514E4D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Участь в конкурсі є безкоштовною!</w:t>
      </w:r>
    </w:p>
    <w:p w:rsidR="00EC665E" w:rsidRPr="00060BBA" w:rsidRDefault="00EC665E" w:rsidP="00514E4D">
      <w:pPr>
        <w:ind w:firstLine="600"/>
        <w:jc w:val="both"/>
        <w:rPr>
          <w:b/>
          <w:bCs/>
          <w:sz w:val="2"/>
          <w:szCs w:val="2"/>
        </w:rPr>
      </w:pPr>
    </w:p>
    <w:p w:rsidR="00EC665E" w:rsidRPr="00060BBA" w:rsidRDefault="00EC665E" w:rsidP="00514E4D">
      <w:pPr>
        <w:ind w:firstLine="600"/>
        <w:jc w:val="both"/>
        <w:rPr>
          <w:b/>
          <w:bCs/>
          <w:sz w:val="2"/>
          <w:szCs w:val="2"/>
        </w:rPr>
      </w:pPr>
    </w:p>
    <w:p w:rsidR="00EC665E" w:rsidRPr="00060BBA" w:rsidRDefault="00EC665E" w:rsidP="00514E4D">
      <w:pPr>
        <w:ind w:firstLine="600"/>
        <w:jc w:val="both"/>
        <w:rPr>
          <w:b/>
          <w:bCs/>
          <w:sz w:val="2"/>
          <w:szCs w:val="2"/>
        </w:rPr>
      </w:pPr>
    </w:p>
    <w:p w:rsidR="00EC665E" w:rsidRPr="00060BBA" w:rsidRDefault="00EC665E" w:rsidP="00514E4D">
      <w:pPr>
        <w:ind w:firstLine="600"/>
        <w:jc w:val="both"/>
        <w:rPr>
          <w:b/>
          <w:bCs/>
          <w:sz w:val="2"/>
          <w:szCs w:val="2"/>
        </w:rPr>
      </w:pPr>
    </w:p>
    <w:p w:rsidR="00EC665E" w:rsidRPr="00060BBA" w:rsidRDefault="00EC665E" w:rsidP="00514E4D">
      <w:pPr>
        <w:ind w:firstLine="600"/>
        <w:jc w:val="both"/>
        <w:rPr>
          <w:b/>
          <w:bCs/>
          <w:sz w:val="4"/>
          <w:szCs w:val="4"/>
        </w:rPr>
      </w:pPr>
    </w:p>
    <w:p w:rsidR="00EC665E" w:rsidRPr="00060BBA" w:rsidRDefault="00EC665E" w:rsidP="00514E4D">
      <w:pPr>
        <w:ind w:firstLine="600"/>
        <w:jc w:val="both"/>
        <w:rPr>
          <w:b/>
          <w:bCs/>
          <w:sz w:val="4"/>
          <w:szCs w:val="4"/>
        </w:rPr>
      </w:pPr>
    </w:p>
    <w:p w:rsidR="00514E4D" w:rsidRPr="00060BBA" w:rsidRDefault="00514E4D" w:rsidP="00514E4D">
      <w:pPr>
        <w:ind w:firstLine="600"/>
        <w:jc w:val="both"/>
        <w:rPr>
          <w:i/>
          <w:iCs/>
          <w:sz w:val="28"/>
          <w:szCs w:val="28"/>
        </w:rPr>
      </w:pPr>
      <w:r w:rsidRPr="00060BBA">
        <w:rPr>
          <w:b/>
          <w:bCs/>
          <w:sz w:val="28"/>
          <w:szCs w:val="28"/>
        </w:rPr>
        <w:t>Місце проведення:</w:t>
      </w:r>
      <w:r w:rsidR="00503BA8" w:rsidRPr="00060BBA">
        <w:rPr>
          <w:sz w:val="28"/>
          <w:szCs w:val="28"/>
        </w:rPr>
        <w:t xml:space="preserve"> </w:t>
      </w:r>
      <w:r w:rsidR="006630CD">
        <w:rPr>
          <w:sz w:val="28"/>
          <w:szCs w:val="28"/>
        </w:rPr>
        <w:t xml:space="preserve">ПВНЗ </w:t>
      </w:r>
      <w:r w:rsidR="003A6505">
        <w:rPr>
          <w:sz w:val="28"/>
          <w:szCs w:val="28"/>
        </w:rPr>
        <w:t>Івано-Франківський у</w:t>
      </w:r>
      <w:r w:rsidR="00503BA8" w:rsidRPr="00060BBA">
        <w:rPr>
          <w:sz w:val="28"/>
          <w:szCs w:val="28"/>
        </w:rPr>
        <w:t xml:space="preserve">ніверситет </w:t>
      </w:r>
      <w:r w:rsidR="006630CD">
        <w:rPr>
          <w:sz w:val="28"/>
          <w:szCs w:val="28"/>
          <w:lang w:val="ru-RU"/>
        </w:rPr>
        <w:t>прав</w:t>
      </w:r>
      <w:r w:rsidR="006630CD">
        <w:rPr>
          <w:sz w:val="28"/>
          <w:szCs w:val="28"/>
        </w:rPr>
        <w:t xml:space="preserve">а імені </w:t>
      </w:r>
      <w:r w:rsidR="00503BA8" w:rsidRPr="00060BBA">
        <w:rPr>
          <w:sz w:val="28"/>
          <w:szCs w:val="28"/>
        </w:rPr>
        <w:t xml:space="preserve">Короля Данила </w:t>
      </w:r>
      <w:r w:rsidR="006630CD">
        <w:rPr>
          <w:sz w:val="28"/>
          <w:szCs w:val="28"/>
        </w:rPr>
        <w:t xml:space="preserve">Галицького </w:t>
      </w:r>
      <w:r w:rsidR="00503BA8" w:rsidRPr="00060BBA">
        <w:rPr>
          <w:sz w:val="28"/>
          <w:szCs w:val="28"/>
        </w:rPr>
        <w:t>(Україна, 76018, м. Івано-Франківськ, вул. Є. Коновальця, 35)</w:t>
      </w:r>
    </w:p>
    <w:p w:rsidR="00514E4D" w:rsidRPr="00060BBA" w:rsidRDefault="00514E4D" w:rsidP="00514E4D">
      <w:pPr>
        <w:ind w:firstLine="600"/>
        <w:jc w:val="both"/>
        <w:rPr>
          <w:b/>
          <w:bCs/>
          <w:sz w:val="16"/>
          <w:szCs w:val="16"/>
        </w:rPr>
      </w:pPr>
    </w:p>
    <w:p w:rsidR="00514E4D" w:rsidRPr="00060BBA" w:rsidRDefault="00514E4D" w:rsidP="00514E4D">
      <w:pPr>
        <w:ind w:firstLine="600"/>
        <w:jc w:val="both"/>
        <w:rPr>
          <w:b/>
          <w:bCs/>
          <w:sz w:val="28"/>
          <w:szCs w:val="28"/>
        </w:rPr>
      </w:pPr>
      <w:r w:rsidRPr="00060BBA">
        <w:rPr>
          <w:b/>
          <w:bCs/>
          <w:sz w:val="28"/>
          <w:szCs w:val="28"/>
        </w:rPr>
        <w:t>Час проведення:</w:t>
      </w:r>
    </w:p>
    <w:p w:rsidR="00514E4D" w:rsidRPr="00060BBA" w:rsidRDefault="00503BA8" w:rsidP="00514E4D">
      <w:pPr>
        <w:ind w:firstLine="600"/>
        <w:jc w:val="both"/>
        <w:rPr>
          <w:b/>
          <w:bCs/>
          <w:sz w:val="28"/>
          <w:szCs w:val="28"/>
        </w:rPr>
      </w:pPr>
      <w:r w:rsidRPr="00060BBA">
        <w:rPr>
          <w:b/>
          <w:bCs/>
          <w:sz w:val="28"/>
          <w:szCs w:val="28"/>
        </w:rPr>
        <w:t>18.11</w:t>
      </w:r>
      <w:r w:rsidR="00514E4D" w:rsidRPr="00060BBA">
        <w:rPr>
          <w:b/>
          <w:bCs/>
          <w:sz w:val="28"/>
          <w:szCs w:val="28"/>
        </w:rPr>
        <w:t>.2017 р.</w:t>
      </w:r>
    </w:p>
    <w:p w:rsidR="00514E4D" w:rsidRPr="00060BBA" w:rsidRDefault="00514E4D" w:rsidP="00514E4D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lastRenderedPageBreak/>
        <w:t>9.00-10.</w:t>
      </w:r>
      <w:r w:rsidR="00503BA8" w:rsidRPr="00060BBA">
        <w:rPr>
          <w:sz w:val="28"/>
          <w:szCs w:val="28"/>
        </w:rPr>
        <w:t>00 – реєстрація учасників Конкурсу</w:t>
      </w:r>
      <w:r w:rsidRPr="00060BBA">
        <w:rPr>
          <w:sz w:val="28"/>
          <w:szCs w:val="28"/>
        </w:rPr>
        <w:t>.</w:t>
      </w:r>
    </w:p>
    <w:p w:rsidR="00514E4D" w:rsidRPr="00060BBA" w:rsidRDefault="00503BA8" w:rsidP="00514E4D">
      <w:pPr>
        <w:ind w:firstLine="600"/>
        <w:jc w:val="both"/>
        <w:rPr>
          <w:sz w:val="28"/>
          <w:szCs w:val="28"/>
        </w:rPr>
      </w:pPr>
      <w:r w:rsidRPr="00060BBA">
        <w:rPr>
          <w:sz w:val="28"/>
          <w:szCs w:val="28"/>
        </w:rPr>
        <w:t>10.00 – початок роботи Конкурсу</w:t>
      </w:r>
      <w:r w:rsidR="00514E4D" w:rsidRPr="00060BBA">
        <w:rPr>
          <w:sz w:val="28"/>
          <w:szCs w:val="28"/>
        </w:rPr>
        <w:t>.</w:t>
      </w:r>
    </w:p>
    <w:p w:rsidR="00514E4D" w:rsidRPr="00060BBA" w:rsidRDefault="00514E4D" w:rsidP="00514E4D">
      <w:pPr>
        <w:ind w:firstLine="600"/>
        <w:rPr>
          <w:b/>
          <w:bCs/>
          <w:sz w:val="28"/>
          <w:szCs w:val="28"/>
        </w:rPr>
      </w:pPr>
    </w:p>
    <w:p w:rsidR="00514E4D" w:rsidRDefault="00514E4D" w:rsidP="00514E4D">
      <w:pPr>
        <w:ind w:firstLine="600"/>
        <w:rPr>
          <w:b/>
          <w:bCs/>
          <w:sz w:val="28"/>
          <w:szCs w:val="28"/>
        </w:rPr>
      </w:pPr>
      <w:r w:rsidRPr="00060BBA">
        <w:rPr>
          <w:b/>
          <w:bCs/>
          <w:sz w:val="28"/>
          <w:szCs w:val="28"/>
        </w:rPr>
        <w:t>Координати</w:t>
      </w:r>
      <w:r w:rsidR="00503BA8" w:rsidRPr="00060BBA">
        <w:rPr>
          <w:b/>
          <w:bCs/>
          <w:sz w:val="28"/>
          <w:szCs w:val="28"/>
        </w:rPr>
        <w:t xml:space="preserve"> організаційного комітету Конкурсу</w:t>
      </w:r>
      <w:r w:rsidRPr="00060BBA">
        <w:rPr>
          <w:b/>
          <w:bCs/>
          <w:sz w:val="28"/>
          <w:szCs w:val="28"/>
        </w:rPr>
        <w:t>:</w:t>
      </w:r>
    </w:p>
    <w:p w:rsidR="00711E70" w:rsidRPr="006630CD" w:rsidRDefault="00711E70" w:rsidP="00711E70">
      <w:pPr>
        <w:ind w:firstLine="60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ПВНЗ Івано-Франківський університет права імені Короля Данила Галицького:</w:t>
      </w:r>
      <w:r w:rsidR="003A6505">
        <w:rPr>
          <w:b/>
          <w:bCs/>
          <w:sz w:val="28"/>
          <w:szCs w:val="28"/>
        </w:rPr>
        <w:t xml:space="preserve"> </w:t>
      </w:r>
      <w:r w:rsidR="003A6505" w:rsidRPr="00060BBA">
        <w:rPr>
          <w:sz w:val="28"/>
          <w:szCs w:val="28"/>
        </w:rPr>
        <w:t xml:space="preserve">Україна, </w:t>
      </w:r>
      <w:r w:rsidRPr="006630CD">
        <w:rPr>
          <w:bCs/>
          <w:sz w:val="28"/>
          <w:szCs w:val="28"/>
        </w:rPr>
        <w:t xml:space="preserve">76018, м. Івано-Франківськ, вул. </w:t>
      </w:r>
      <w:r w:rsidR="003A6505" w:rsidRPr="00060BBA">
        <w:rPr>
          <w:sz w:val="28"/>
          <w:szCs w:val="28"/>
        </w:rPr>
        <w:t xml:space="preserve">Є. </w:t>
      </w:r>
      <w:r w:rsidRPr="006630CD">
        <w:rPr>
          <w:bCs/>
          <w:sz w:val="28"/>
          <w:szCs w:val="28"/>
        </w:rPr>
        <w:t xml:space="preserve">Коновальця, 35; </w:t>
      </w:r>
      <w:r w:rsidRPr="006630CD">
        <w:rPr>
          <w:bCs/>
          <w:sz w:val="28"/>
          <w:szCs w:val="28"/>
          <w:lang w:val="en-US"/>
        </w:rPr>
        <w:t>www</w:t>
      </w:r>
      <w:r w:rsidRPr="006630CD">
        <w:rPr>
          <w:bCs/>
          <w:sz w:val="28"/>
          <w:szCs w:val="28"/>
          <w:lang w:val="ru-RU"/>
        </w:rPr>
        <w:t>.</w:t>
      </w:r>
      <w:r w:rsidRPr="006630CD">
        <w:rPr>
          <w:bCs/>
          <w:sz w:val="28"/>
          <w:szCs w:val="28"/>
          <w:lang w:val="en-US"/>
        </w:rPr>
        <w:t>iful</w:t>
      </w:r>
      <w:r w:rsidRPr="006630CD">
        <w:rPr>
          <w:bCs/>
          <w:sz w:val="28"/>
          <w:szCs w:val="28"/>
          <w:lang w:val="ru-RU"/>
        </w:rPr>
        <w:t>.</w:t>
      </w:r>
      <w:r w:rsidRPr="006630CD">
        <w:rPr>
          <w:bCs/>
          <w:sz w:val="28"/>
          <w:szCs w:val="28"/>
          <w:lang w:val="en-US"/>
        </w:rPr>
        <w:t>edu</w:t>
      </w:r>
      <w:r w:rsidRPr="006630CD">
        <w:rPr>
          <w:bCs/>
          <w:sz w:val="28"/>
          <w:szCs w:val="28"/>
          <w:lang w:val="ru-RU"/>
        </w:rPr>
        <w:t>.</w:t>
      </w:r>
      <w:r w:rsidRPr="006630CD">
        <w:rPr>
          <w:bCs/>
          <w:sz w:val="28"/>
          <w:szCs w:val="28"/>
          <w:lang w:val="en-US"/>
        </w:rPr>
        <w:t>ua</w:t>
      </w:r>
    </w:p>
    <w:p w:rsidR="00711E70" w:rsidRDefault="00711E70" w:rsidP="00514E4D">
      <w:pPr>
        <w:ind w:firstLine="600"/>
        <w:rPr>
          <w:b/>
          <w:bCs/>
          <w:sz w:val="28"/>
          <w:szCs w:val="28"/>
        </w:rPr>
      </w:pPr>
    </w:p>
    <w:p w:rsidR="006630CD" w:rsidRPr="006630CD" w:rsidRDefault="006630CD" w:rsidP="006630CD">
      <w:pPr>
        <w:ind w:firstLine="567"/>
        <w:jc w:val="both"/>
        <w:rPr>
          <w:sz w:val="28"/>
          <w:szCs w:val="28"/>
          <w:lang w:val="ru-RU"/>
        </w:rPr>
      </w:pPr>
      <w:r w:rsidRPr="009F20F0">
        <w:rPr>
          <w:b/>
          <w:bCs/>
          <w:sz w:val="28"/>
          <w:szCs w:val="28"/>
        </w:rPr>
        <w:t>Контактні особи:</w:t>
      </w:r>
    </w:p>
    <w:p w:rsidR="006630CD" w:rsidRPr="009D68DD" w:rsidRDefault="00711E70" w:rsidP="00514E4D">
      <w:pPr>
        <w:ind w:firstLine="600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Бабецька </w:t>
      </w:r>
      <w:r w:rsidR="006630CD">
        <w:rPr>
          <w:b/>
          <w:bCs/>
          <w:sz w:val="28"/>
          <w:szCs w:val="28"/>
        </w:rPr>
        <w:t xml:space="preserve">Іванна </w:t>
      </w:r>
      <w:r w:rsidR="006630CD">
        <w:rPr>
          <w:b/>
          <w:bCs/>
          <w:sz w:val="28"/>
          <w:szCs w:val="28"/>
          <w:lang w:val="ru-RU"/>
        </w:rPr>
        <w:t xml:space="preserve">- </w:t>
      </w:r>
      <w:r w:rsidR="006630CD" w:rsidRPr="006630CD">
        <w:rPr>
          <w:b/>
          <w:bCs/>
          <w:sz w:val="28"/>
          <w:szCs w:val="28"/>
          <w:lang w:val="ru-RU"/>
        </w:rPr>
        <w:t xml:space="preserve"> </w:t>
      </w:r>
      <w:r w:rsidR="006630CD" w:rsidRPr="006630CD">
        <w:rPr>
          <w:bCs/>
          <w:sz w:val="28"/>
          <w:szCs w:val="28"/>
          <w:lang w:val="ru-RU"/>
        </w:rPr>
        <w:t xml:space="preserve">моб. </w:t>
      </w:r>
      <w:r w:rsidR="006630CD" w:rsidRPr="006630CD">
        <w:rPr>
          <w:bCs/>
          <w:sz w:val="28"/>
          <w:szCs w:val="28"/>
        </w:rPr>
        <w:t xml:space="preserve">+380979217382  </w:t>
      </w:r>
      <w:r w:rsidR="006630CD" w:rsidRPr="006630CD">
        <w:rPr>
          <w:bCs/>
          <w:sz w:val="28"/>
          <w:szCs w:val="28"/>
          <w:lang w:val="en-US"/>
        </w:rPr>
        <w:t>e</w:t>
      </w:r>
      <w:r w:rsidR="006630CD" w:rsidRPr="009D68DD">
        <w:rPr>
          <w:bCs/>
          <w:sz w:val="28"/>
          <w:szCs w:val="28"/>
          <w:lang w:val="en-US"/>
        </w:rPr>
        <w:t>-</w:t>
      </w:r>
      <w:r w:rsidR="006630CD" w:rsidRPr="006630CD">
        <w:rPr>
          <w:bCs/>
          <w:sz w:val="28"/>
          <w:szCs w:val="28"/>
          <w:lang w:val="en-US"/>
        </w:rPr>
        <w:t>mail</w:t>
      </w:r>
      <w:r w:rsidR="006630CD" w:rsidRPr="006630CD">
        <w:rPr>
          <w:bCs/>
          <w:sz w:val="28"/>
          <w:szCs w:val="28"/>
        </w:rPr>
        <w:t xml:space="preserve">: </w:t>
      </w:r>
      <w:r w:rsidR="006630CD" w:rsidRPr="006630CD">
        <w:rPr>
          <w:bCs/>
          <w:sz w:val="28"/>
          <w:szCs w:val="28"/>
          <w:lang w:val="en-US"/>
        </w:rPr>
        <w:t>ivanna</w:t>
      </w:r>
      <w:r w:rsidR="006630CD" w:rsidRPr="009D68DD">
        <w:rPr>
          <w:bCs/>
          <w:sz w:val="28"/>
          <w:szCs w:val="28"/>
          <w:lang w:val="en-US"/>
        </w:rPr>
        <w:t>.</w:t>
      </w:r>
      <w:r w:rsidR="006630CD" w:rsidRPr="006630CD">
        <w:rPr>
          <w:bCs/>
          <w:sz w:val="28"/>
          <w:szCs w:val="28"/>
          <w:lang w:val="en-US"/>
        </w:rPr>
        <w:t>babetska</w:t>
      </w:r>
      <w:r w:rsidR="006630CD" w:rsidRPr="009D68DD">
        <w:rPr>
          <w:bCs/>
          <w:sz w:val="28"/>
          <w:szCs w:val="28"/>
          <w:lang w:val="en-US"/>
        </w:rPr>
        <w:t>@</w:t>
      </w:r>
      <w:r w:rsidR="006630CD" w:rsidRPr="006630CD">
        <w:rPr>
          <w:bCs/>
          <w:sz w:val="28"/>
          <w:szCs w:val="28"/>
          <w:lang w:val="en-US"/>
        </w:rPr>
        <w:t>iful</w:t>
      </w:r>
      <w:r w:rsidR="006630CD" w:rsidRPr="009D68DD">
        <w:rPr>
          <w:bCs/>
          <w:sz w:val="28"/>
          <w:szCs w:val="28"/>
          <w:lang w:val="en-US"/>
        </w:rPr>
        <w:t>.</w:t>
      </w:r>
      <w:r w:rsidR="006630CD" w:rsidRPr="006630CD">
        <w:rPr>
          <w:bCs/>
          <w:sz w:val="28"/>
          <w:szCs w:val="28"/>
          <w:lang w:val="en-US"/>
        </w:rPr>
        <w:t>edu</w:t>
      </w:r>
      <w:r w:rsidR="006630CD" w:rsidRPr="009D68DD">
        <w:rPr>
          <w:bCs/>
          <w:sz w:val="28"/>
          <w:szCs w:val="28"/>
          <w:lang w:val="en-US"/>
        </w:rPr>
        <w:t>.</w:t>
      </w:r>
      <w:r w:rsidR="006630CD" w:rsidRPr="006630CD">
        <w:rPr>
          <w:bCs/>
          <w:sz w:val="28"/>
          <w:szCs w:val="28"/>
          <w:lang w:val="en-US"/>
        </w:rPr>
        <w:t>ua</w:t>
      </w:r>
    </w:p>
    <w:p w:rsidR="00514E4D" w:rsidRPr="00060BBA" w:rsidRDefault="00514E4D" w:rsidP="00514E4D">
      <w:pPr>
        <w:rPr>
          <w:sz w:val="28"/>
          <w:szCs w:val="28"/>
        </w:rPr>
      </w:pPr>
      <w:r w:rsidRPr="00060BBA">
        <w:rPr>
          <w:sz w:val="28"/>
          <w:szCs w:val="28"/>
        </w:rPr>
        <w:br w:type="page"/>
      </w:r>
    </w:p>
    <w:p w:rsidR="00514E4D" w:rsidRPr="00060BBA" w:rsidRDefault="00514E4D" w:rsidP="00B03882">
      <w:pPr>
        <w:jc w:val="center"/>
        <w:rPr>
          <w:i/>
          <w:iCs/>
          <w:sz w:val="28"/>
          <w:szCs w:val="28"/>
        </w:rPr>
      </w:pPr>
      <w:r w:rsidRPr="00060BBA">
        <w:rPr>
          <w:i/>
          <w:iCs/>
          <w:sz w:val="28"/>
          <w:szCs w:val="28"/>
        </w:rPr>
        <w:lastRenderedPageBreak/>
        <w:t>Зразок заявки</w:t>
      </w:r>
    </w:p>
    <w:p w:rsidR="00514E4D" w:rsidRPr="00060BBA" w:rsidRDefault="00514E4D" w:rsidP="00514E4D">
      <w:pPr>
        <w:jc w:val="right"/>
        <w:rPr>
          <w:i/>
          <w:iCs/>
          <w:sz w:val="28"/>
          <w:szCs w:val="28"/>
        </w:rPr>
      </w:pPr>
    </w:p>
    <w:p w:rsidR="00514E4D" w:rsidRPr="00060BBA" w:rsidRDefault="00514E4D" w:rsidP="00514E4D">
      <w:pPr>
        <w:jc w:val="right"/>
        <w:rPr>
          <w:i/>
          <w:iCs/>
          <w:sz w:val="28"/>
          <w:szCs w:val="28"/>
        </w:rPr>
      </w:pPr>
    </w:p>
    <w:p w:rsidR="00514E4D" w:rsidRPr="00060BBA" w:rsidRDefault="00514E4D" w:rsidP="00514E4D">
      <w:pPr>
        <w:jc w:val="center"/>
        <w:rPr>
          <w:b/>
          <w:bCs/>
          <w:color w:val="000000"/>
          <w:sz w:val="28"/>
          <w:szCs w:val="28"/>
        </w:rPr>
      </w:pPr>
      <w:r w:rsidRPr="00060BBA">
        <w:rPr>
          <w:b/>
          <w:bCs/>
          <w:color w:val="000000"/>
          <w:sz w:val="28"/>
          <w:szCs w:val="28"/>
        </w:rPr>
        <w:t>ЗАЯВКА</w:t>
      </w:r>
    </w:p>
    <w:p w:rsidR="00514E4D" w:rsidRPr="00060BBA" w:rsidRDefault="00514E4D" w:rsidP="00514E4D">
      <w:pPr>
        <w:jc w:val="center"/>
        <w:rPr>
          <w:b/>
          <w:bCs/>
          <w:color w:val="000000"/>
          <w:sz w:val="28"/>
          <w:szCs w:val="28"/>
        </w:rPr>
      </w:pPr>
      <w:r w:rsidRPr="00060BBA">
        <w:rPr>
          <w:b/>
          <w:bCs/>
          <w:color w:val="000000"/>
          <w:sz w:val="28"/>
          <w:szCs w:val="28"/>
        </w:rPr>
        <w:t xml:space="preserve">на участь у </w:t>
      </w:r>
    </w:p>
    <w:p w:rsidR="00514E4D" w:rsidRPr="00060BBA" w:rsidRDefault="00B03882" w:rsidP="00514E4D">
      <w:pPr>
        <w:jc w:val="center"/>
        <w:rPr>
          <w:b/>
          <w:bCs/>
          <w:color w:val="000000"/>
          <w:sz w:val="28"/>
          <w:szCs w:val="28"/>
        </w:rPr>
      </w:pPr>
      <w:r w:rsidRPr="00060BBA">
        <w:rPr>
          <w:b/>
          <w:bCs/>
          <w:sz w:val="28"/>
          <w:szCs w:val="28"/>
        </w:rPr>
        <w:t xml:space="preserve">І </w:t>
      </w:r>
      <w:r w:rsidRPr="00060BBA">
        <w:rPr>
          <w:b/>
          <w:bCs/>
          <w:spacing w:val="-3"/>
          <w:sz w:val="28"/>
          <w:szCs w:val="28"/>
        </w:rPr>
        <w:t>Міжнародного конкурсу студентських наукових проектів</w:t>
      </w:r>
      <w:r w:rsidR="00514E4D" w:rsidRPr="00060BBA">
        <w:rPr>
          <w:b/>
          <w:bCs/>
          <w:sz w:val="28"/>
          <w:szCs w:val="28"/>
        </w:rPr>
        <w:t xml:space="preserve"> </w:t>
      </w:r>
    </w:p>
    <w:p w:rsidR="00514E4D" w:rsidRPr="00060BBA" w:rsidRDefault="00514E4D" w:rsidP="00514E4D">
      <w:pPr>
        <w:ind w:firstLine="540"/>
        <w:jc w:val="right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252"/>
        <w:gridCol w:w="2552"/>
        <w:gridCol w:w="2374"/>
      </w:tblGrid>
      <w:tr w:rsidR="00514E4D" w:rsidRPr="00060BBA" w:rsidTr="00EC665E">
        <w:trPr>
          <w:jc w:val="center"/>
        </w:trPr>
        <w:tc>
          <w:tcPr>
            <w:tcW w:w="2392" w:type="dxa"/>
          </w:tcPr>
          <w:p w:rsidR="00514E4D" w:rsidRPr="00060BBA" w:rsidRDefault="00514E4D" w:rsidP="005C0EC2">
            <w:pPr>
              <w:jc w:val="center"/>
              <w:rPr>
                <w:b/>
                <w:bCs/>
                <w:color w:val="000000"/>
              </w:rPr>
            </w:pPr>
            <w:r w:rsidRPr="00060BBA">
              <w:rPr>
                <w:b/>
                <w:bCs/>
                <w:color w:val="000000"/>
              </w:rPr>
              <w:t>Відомості про авторів</w:t>
            </w:r>
          </w:p>
        </w:tc>
        <w:tc>
          <w:tcPr>
            <w:tcW w:w="2252" w:type="dxa"/>
          </w:tcPr>
          <w:p w:rsidR="00514E4D" w:rsidRPr="00060BBA" w:rsidRDefault="00514E4D" w:rsidP="005C0EC2">
            <w:pPr>
              <w:jc w:val="center"/>
              <w:rPr>
                <w:b/>
                <w:bCs/>
                <w:color w:val="000000"/>
              </w:rPr>
            </w:pPr>
            <w:r w:rsidRPr="00060BBA">
              <w:rPr>
                <w:b/>
                <w:bCs/>
                <w:color w:val="000000"/>
              </w:rPr>
              <w:t>Навчальний заклад</w:t>
            </w:r>
          </w:p>
          <w:p w:rsidR="00514E4D" w:rsidRPr="00060BBA" w:rsidRDefault="00514E4D" w:rsidP="005C0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514E4D" w:rsidRPr="00060BBA" w:rsidRDefault="00514E4D" w:rsidP="005C0EC2">
            <w:pPr>
              <w:jc w:val="center"/>
              <w:rPr>
                <w:b/>
                <w:bCs/>
                <w:color w:val="000000"/>
              </w:rPr>
            </w:pPr>
            <w:r w:rsidRPr="00060BBA">
              <w:rPr>
                <w:b/>
                <w:bCs/>
                <w:color w:val="000000"/>
              </w:rPr>
              <w:t>Тема проекту</w:t>
            </w:r>
          </w:p>
        </w:tc>
        <w:tc>
          <w:tcPr>
            <w:tcW w:w="2374" w:type="dxa"/>
          </w:tcPr>
          <w:p w:rsidR="00514E4D" w:rsidRPr="00060BBA" w:rsidRDefault="00514E4D" w:rsidP="005C0EC2">
            <w:pPr>
              <w:jc w:val="center"/>
              <w:rPr>
                <w:b/>
                <w:bCs/>
                <w:color w:val="000000"/>
              </w:rPr>
            </w:pPr>
            <w:r w:rsidRPr="00060BBA">
              <w:rPr>
                <w:b/>
                <w:bCs/>
                <w:color w:val="000000"/>
              </w:rPr>
              <w:t>Відомості про наукового керівника</w:t>
            </w:r>
          </w:p>
        </w:tc>
      </w:tr>
      <w:tr w:rsidR="00514E4D" w:rsidRPr="00060BBA" w:rsidTr="00EC665E">
        <w:trPr>
          <w:trHeight w:val="2304"/>
          <w:jc w:val="center"/>
        </w:trPr>
        <w:tc>
          <w:tcPr>
            <w:tcW w:w="2392" w:type="dxa"/>
          </w:tcPr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 xml:space="preserve">Прізвище, ім’я, по батькові, 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 xml:space="preserve">курс навчання, </w:t>
            </w:r>
          </w:p>
          <w:p w:rsidR="00514E4D" w:rsidRPr="00060BBA" w:rsidRDefault="00514E4D" w:rsidP="005C0EC2">
            <w:pPr>
              <w:rPr>
                <w:b/>
                <w:bCs/>
                <w:color w:val="000000"/>
              </w:rPr>
            </w:pPr>
            <w:r w:rsidRPr="00060BBA">
              <w:rPr>
                <w:sz w:val="28"/>
                <w:szCs w:val="28"/>
              </w:rPr>
              <w:t>телефон, e-mail</w:t>
            </w:r>
          </w:p>
        </w:tc>
        <w:tc>
          <w:tcPr>
            <w:tcW w:w="2252" w:type="dxa"/>
          </w:tcPr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Повне найменування вищого навчального закла</w:t>
            </w:r>
            <w:r w:rsidR="009D68DD">
              <w:rPr>
                <w:sz w:val="28"/>
                <w:szCs w:val="28"/>
              </w:rPr>
              <w:t>ду, в якому навчаються учасники конкурсу</w:t>
            </w:r>
            <w:r w:rsidRPr="00060BBA">
              <w:rPr>
                <w:sz w:val="28"/>
                <w:szCs w:val="28"/>
              </w:rPr>
              <w:t>,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факультет,</w:t>
            </w:r>
          </w:p>
          <w:p w:rsidR="00514E4D" w:rsidRPr="00060BBA" w:rsidRDefault="00514E4D" w:rsidP="005C0EC2">
            <w:pPr>
              <w:rPr>
                <w:color w:val="000000"/>
                <w:sz w:val="28"/>
                <w:szCs w:val="28"/>
              </w:rPr>
            </w:pPr>
            <w:r w:rsidRPr="00060BBA">
              <w:rPr>
                <w:color w:val="000000"/>
                <w:sz w:val="28"/>
                <w:szCs w:val="28"/>
              </w:rPr>
              <w:t>адреса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телефон, e-mail</w:t>
            </w:r>
          </w:p>
          <w:p w:rsidR="00514E4D" w:rsidRPr="00060BBA" w:rsidRDefault="00514E4D" w:rsidP="005C0EC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514E4D" w:rsidRPr="00060BBA" w:rsidRDefault="00514E4D" w:rsidP="005C0EC2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</w:tcPr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 xml:space="preserve">Прізвище, ім’я, по батькові, 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місце роботи, телефон,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посада,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науковий ступінь,</w:t>
            </w:r>
          </w:p>
          <w:p w:rsidR="00514E4D" w:rsidRPr="00060BBA" w:rsidRDefault="00514E4D" w:rsidP="005C0EC2">
            <w:pPr>
              <w:rPr>
                <w:sz w:val="28"/>
                <w:szCs w:val="28"/>
              </w:rPr>
            </w:pPr>
            <w:r w:rsidRPr="00060BBA">
              <w:rPr>
                <w:sz w:val="28"/>
                <w:szCs w:val="28"/>
              </w:rPr>
              <w:t>вчене звання,</w:t>
            </w:r>
          </w:p>
          <w:p w:rsidR="00514E4D" w:rsidRPr="00060BBA" w:rsidRDefault="00514E4D" w:rsidP="005C0EC2">
            <w:pPr>
              <w:rPr>
                <w:b/>
                <w:bCs/>
                <w:color w:val="000000"/>
              </w:rPr>
            </w:pPr>
            <w:r w:rsidRPr="00060BBA">
              <w:rPr>
                <w:sz w:val="28"/>
                <w:szCs w:val="28"/>
              </w:rPr>
              <w:t>e-mail</w:t>
            </w:r>
          </w:p>
          <w:p w:rsidR="00514E4D" w:rsidRPr="00060BBA" w:rsidRDefault="00514E4D" w:rsidP="005C0EC2">
            <w:pPr>
              <w:rPr>
                <w:color w:val="000000"/>
              </w:rPr>
            </w:pPr>
          </w:p>
        </w:tc>
      </w:tr>
    </w:tbl>
    <w:p w:rsidR="00514E4D" w:rsidRPr="00060BBA" w:rsidRDefault="00514E4D" w:rsidP="00514E4D">
      <w:pPr>
        <w:rPr>
          <w:i/>
          <w:iCs/>
          <w:sz w:val="2"/>
          <w:szCs w:val="2"/>
        </w:rPr>
      </w:pPr>
    </w:p>
    <w:p w:rsidR="001F3CE3" w:rsidRPr="00060BBA" w:rsidRDefault="001F3CE3"/>
    <w:sectPr w:rsidR="001F3CE3" w:rsidRPr="00060BBA" w:rsidSect="00EC665E">
      <w:headerReference w:type="default" r:id="rId7"/>
      <w:pgSz w:w="11906" w:h="16838"/>
      <w:pgMar w:top="851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AE" w:rsidRDefault="003F41AE">
      <w:r>
        <w:separator/>
      </w:r>
    </w:p>
  </w:endnote>
  <w:endnote w:type="continuationSeparator" w:id="0">
    <w:p w:rsidR="003F41AE" w:rsidRDefault="003F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AE" w:rsidRDefault="003F41AE">
      <w:r>
        <w:separator/>
      </w:r>
    </w:p>
  </w:footnote>
  <w:footnote w:type="continuationSeparator" w:id="0">
    <w:p w:rsidR="003F41AE" w:rsidRDefault="003F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2" w:rsidRDefault="009A2DBD" w:rsidP="005C0EC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4E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8DD">
      <w:rPr>
        <w:rStyle w:val="a6"/>
        <w:noProof/>
      </w:rPr>
      <w:t>4</w:t>
    </w:r>
    <w:r>
      <w:rPr>
        <w:rStyle w:val="a6"/>
      </w:rPr>
      <w:fldChar w:fldCharType="end"/>
    </w:r>
  </w:p>
  <w:p w:rsidR="005C0EC2" w:rsidRDefault="005C0E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3F68"/>
    <w:multiLevelType w:val="hybridMultilevel"/>
    <w:tmpl w:val="7B307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A6DE2"/>
    <w:multiLevelType w:val="hybridMultilevel"/>
    <w:tmpl w:val="7D605C1E"/>
    <w:lvl w:ilvl="0" w:tplc="727C61A0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CA"/>
    <w:rsid w:val="00004911"/>
    <w:rsid w:val="0003798C"/>
    <w:rsid w:val="00060BBA"/>
    <w:rsid w:val="000F28D9"/>
    <w:rsid w:val="000F57B2"/>
    <w:rsid w:val="00121C6E"/>
    <w:rsid w:val="00152E9C"/>
    <w:rsid w:val="00197CFD"/>
    <w:rsid w:val="001E2709"/>
    <w:rsid w:val="001F3CE3"/>
    <w:rsid w:val="001F5600"/>
    <w:rsid w:val="002210F9"/>
    <w:rsid w:val="002506F3"/>
    <w:rsid w:val="00270FA6"/>
    <w:rsid w:val="00294BD2"/>
    <w:rsid w:val="002B7EB9"/>
    <w:rsid w:val="002C7137"/>
    <w:rsid w:val="00314B8E"/>
    <w:rsid w:val="00364E14"/>
    <w:rsid w:val="00383D84"/>
    <w:rsid w:val="003A6505"/>
    <w:rsid w:val="003F3132"/>
    <w:rsid w:val="003F41AE"/>
    <w:rsid w:val="00411EE1"/>
    <w:rsid w:val="004137E9"/>
    <w:rsid w:val="00432DFD"/>
    <w:rsid w:val="00445F97"/>
    <w:rsid w:val="004618E4"/>
    <w:rsid w:val="00496B4E"/>
    <w:rsid w:val="004A3CC5"/>
    <w:rsid w:val="004E1577"/>
    <w:rsid w:val="00503BA8"/>
    <w:rsid w:val="00514681"/>
    <w:rsid w:val="00514E4D"/>
    <w:rsid w:val="00560AB3"/>
    <w:rsid w:val="00577A37"/>
    <w:rsid w:val="005A39A8"/>
    <w:rsid w:val="005C0EC2"/>
    <w:rsid w:val="006164A2"/>
    <w:rsid w:val="0064129D"/>
    <w:rsid w:val="006630CD"/>
    <w:rsid w:val="0066565F"/>
    <w:rsid w:val="0070794C"/>
    <w:rsid w:val="00711E70"/>
    <w:rsid w:val="00787F8E"/>
    <w:rsid w:val="00795EB0"/>
    <w:rsid w:val="007A0A7F"/>
    <w:rsid w:val="00846C37"/>
    <w:rsid w:val="008678B0"/>
    <w:rsid w:val="0087571A"/>
    <w:rsid w:val="008920DC"/>
    <w:rsid w:val="008940FB"/>
    <w:rsid w:val="008B099B"/>
    <w:rsid w:val="008E421E"/>
    <w:rsid w:val="0090211F"/>
    <w:rsid w:val="00914925"/>
    <w:rsid w:val="00933F39"/>
    <w:rsid w:val="009473C2"/>
    <w:rsid w:val="00954514"/>
    <w:rsid w:val="00957029"/>
    <w:rsid w:val="009673F3"/>
    <w:rsid w:val="009754CB"/>
    <w:rsid w:val="0099450A"/>
    <w:rsid w:val="009A2DBD"/>
    <w:rsid w:val="009D68DD"/>
    <w:rsid w:val="00AE16F5"/>
    <w:rsid w:val="00B03882"/>
    <w:rsid w:val="00B062B2"/>
    <w:rsid w:val="00B30B74"/>
    <w:rsid w:val="00B75C6D"/>
    <w:rsid w:val="00B81ACB"/>
    <w:rsid w:val="00BB4820"/>
    <w:rsid w:val="00BC4259"/>
    <w:rsid w:val="00BE4948"/>
    <w:rsid w:val="00C075E7"/>
    <w:rsid w:val="00C434EB"/>
    <w:rsid w:val="00C7290F"/>
    <w:rsid w:val="00C8065B"/>
    <w:rsid w:val="00CA7BC0"/>
    <w:rsid w:val="00CB3EB7"/>
    <w:rsid w:val="00CB78D8"/>
    <w:rsid w:val="00CC2F3B"/>
    <w:rsid w:val="00D13AA3"/>
    <w:rsid w:val="00D27007"/>
    <w:rsid w:val="00D32A9A"/>
    <w:rsid w:val="00D902E6"/>
    <w:rsid w:val="00DB156D"/>
    <w:rsid w:val="00DB5A67"/>
    <w:rsid w:val="00DE3B50"/>
    <w:rsid w:val="00DF30C2"/>
    <w:rsid w:val="00E66BF1"/>
    <w:rsid w:val="00EC665E"/>
    <w:rsid w:val="00F22C71"/>
    <w:rsid w:val="00F51F0D"/>
    <w:rsid w:val="00F628EB"/>
    <w:rsid w:val="00F75E74"/>
    <w:rsid w:val="00F926CA"/>
    <w:rsid w:val="00FA7503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4D"/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E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14E4D"/>
    <w:rPr>
      <w:rFonts w:cs="Times New Roman"/>
    </w:rPr>
  </w:style>
  <w:style w:type="paragraph" w:styleId="a4">
    <w:name w:val="header"/>
    <w:basedOn w:val="a"/>
    <w:link w:val="a5"/>
    <w:uiPriority w:val="99"/>
    <w:rsid w:val="00514E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14E4D"/>
    <w:rPr>
      <w:rFonts w:eastAsia="Times New Roman" w:cs="Times New Roman"/>
      <w:spacing w:val="0"/>
      <w:sz w:val="24"/>
      <w:szCs w:val="24"/>
      <w:lang w:eastAsia="uk-UA"/>
    </w:rPr>
  </w:style>
  <w:style w:type="character" w:styleId="a6">
    <w:name w:val="page number"/>
    <w:uiPriority w:val="99"/>
    <w:rsid w:val="00514E4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3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3B50"/>
    <w:rPr>
      <w:rFonts w:eastAsia="Times New Roman" w:cs="Times New Roman"/>
      <w:spacing w:val="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7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C6D"/>
    <w:rPr>
      <w:rFonts w:ascii="Tahoma" w:eastAsia="Times New Roman" w:hAnsi="Tahoma" w:cs="Tahoma"/>
      <w:spacing w:val="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</vt:lpstr>
      <vt:lpstr>                                    </vt:lpstr>
    </vt:vector>
  </TitlesOfParts>
  <Company>SPecialiST RePack</Company>
  <LinksUpToDate>false</LinksUpToDate>
  <CharactersWithSpaces>5550</CharactersWithSpaces>
  <SharedDoc>false</SharedDoc>
  <HLinks>
    <vt:vector size="18" baseType="variant"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mailto:AUPAUL1991@gmail.com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mailto:mail@dduvs.in.ua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mailto:kafedra_zpd@ukr.net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Vasyl</dc:creator>
  <cp:keywords/>
  <cp:lastModifiedBy>user</cp:lastModifiedBy>
  <cp:revision>3</cp:revision>
  <cp:lastPrinted>2017-09-11T07:11:00Z</cp:lastPrinted>
  <dcterms:created xsi:type="dcterms:W3CDTF">2017-09-15T06:19:00Z</dcterms:created>
  <dcterms:modified xsi:type="dcterms:W3CDTF">2017-09-15T06:21:00Z</dcterms:modified>
</cp:coreProperties>
</file>